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76E3" w14:textId="77777777" w:rsidR="00F31D2F" w:rsidRDefault="00F31D2F" w:rsidP="00F31D2F">
      <w:pPr>
        <w:pStyle w:val="Heading2"/>
        <w:bidi/>
      </w:pPr>
      <w:r>
        <w:rPr>
          <w:rtl/>
        </w:rPr>
        <w:t>تعبير عن مدينة ابها بالانجليزي</w:t>
      </w:r>
    </w:p>
    <w:p w14:paraId="31EFC093" w14:textId="77777777" w:rsidR="00F31D2F" w:rsidRDefault="00F31D2F" w:rsidP="00F31D2F">
      <w:pPr>
        <w:pStyle w:val="NormalWeb"/>
      </w:pPr>
      <w:r>
        <w:rPr>
          <w:rStyle w:val="Strong"/>
        </w:rPr>
        <w:t xml:space="preserve">The city of </w:t>
      </w:r>
      <w:proofErr w:type="spellStart"/>
      <w:r>
        <w:rPr>
          <w:rStyle w:val="Strong"/>
        </w:rPr>
        <w:t>Abha</w:t>
      </w:r>
      <w:proofErr w:type="spellEnd"/>
      <w:r>
        <w:rPr>
          <w:rStyle w:val="Strong"/>
        </w:rPr>
        <w:t xml:space="preserve"> is considered one of the most important cities in the Asir region in particular, and in the Kingdom of Saudi Arabia in general, due to the important buildings it contains for the ministries and its strategic location, which made it one of the most prominent and important cities in the Kingdom, so we offer you an integrated expression of elements about this city, the reason for its name, and the most important information </w:t>
      </w:r>
      <w:proofErr w:type="gramStart"/>
      <w:r>
        <w:rPr>
          <w:rStyle w:val="Strong"/>
        </w:rPr>
        <w:t>With</w:t>
      </w:r>
      <w:proofErr w:type="gramEnd"/>
      <w:r>
        <w:rPr>
          <w:rStyle w:val="Strong"/>
        </w:rPr>
        <w:t xml:space="preserve"> the ability to download it directly.</w:t>
      </w:r>
    </w:p>
    <w:p w14:paraId="55BBA6A3" w14:textId="7309C9B8" w:rsidR="00F31D2F" w:rsidRDefault="00F31D2F" w:rsidP="00F31D2F">
      <w:pPr>
        <w:pStyle w:val="NormalWeb"/>
        <w:bidi/>
        <w:rPr>
          <w:rFonts w:hint="cs"/>
          <w:rtl/>
          <w:lang w:bidi="ar-JO"/>
        </w:rPr>
      </w:pPr>
      <w:r>
        <w:rPr>
          <w:rtl/>
        </w:rPr>
        <w:t>تعتبر مدينة أبها أحد أهم المدن في منطقة عسير بشكل خاص وفي المملكة العربية السعودية بشكل عام وذلك لما تحتويه من بنايات مهمة للوزارات وموقعها الاستراتيجي الذي جعل منها أحد أبرز وأهم المدن في المملكة، لذا فإننا نقدم لكم تعبير متكامل بالعناصر عن هذه المدينة وسبب تسميتها وأهم المعلومات عنها مع إمكانية تحميله بشكل مباشر</w:t>
      </w:r>
      <w:r>
        <w:t>.</w:t>
      </w:r>
      <w:r>
        <w:rPr>
          <w:rFonts w:hint="cs"/>
          <w:rtl/>
          <w:lang w:bidi="ar-JO"/>
        </w:rPr>
        <w:t xml:space="preserve"> </w:t>
      </w:r>
    </w:p>
    <w:p w14:paraId="1AF48FE3" w14:textId="77777777" w:rsidR="00F31D2F" w:rsidRDefault="00F31D2F" w:rsidP="00F31D2F">
      <w:pPr>
        <w:pStyle w:val="Heading2"/>
        <w:bidi/>
      </w:pPr>
      <w:r>
        <w:rPr>
          <w:rtl/>
        </w:rPr>
        <w:t>مقدمة تعبير عن مدينة ابها بالانجليزي</w:t>
      </w:r>
    </w:p>
    <w:p w14:paraId="3340B4AF" w14:textId="77777777" w:rsidR="00F31D2F" w:rsidRDefault="00F31D2F" w:rsidP="00F31D2F">
      <w:pPr>
        <w:pStyle w:val="NormalWeb"/>
      </w:pPr>
      <w:r>
        <w:rPr>
          <w:rStyle w:val="Strong"/>
        </w:rPr>
        <w:t xml:space="preserve">The city of </w:t>
      </w:r>
      <w:proofErr w:type="spellStart"/>
      <w:r>
        <w:rPr>
          <w:rStyle w:val="Strong"/>
        </w:rPr>
        <w:t>Abha</w:t>
      </w:r>
      <w:proofErr w:type="spellEnd"/>
      <w:r>
        <w:rPr>
          <w:rStyle w:val="Strong"/>
        </w:rPr>
        <w:t xml:space="preserve"> is considered one of the most important and prominent cities in the Asir region, because it is the administrative headquarters and capital of it. It is located in the southwest of the Kingdom of Saudi Arabia. This is due to its mild climate and its great height above sea level, and one of its nicknames is the Lady of the Mists and the Bride of the Mountain, and this is due to its charming natural beauty.</w:t>
      </w:r>
    </w:p>
    <w:p w14:paraId="54606069" w14:textId="77777777" w:rsidR="00F31D2F" w:rsidRDefault="00F31D2F" w:rsidP="00F31D2F">
      <w:pPr>
        <w:pStyle w:val="NormalWeb"/>
        <w:bidi/>
      </w:pPr>
      <w:r>
        <w:rPr>
          <w:rtl/>
        </w:rPr>
        <w:t>مدينة أبها تعتبر أحد أهم وأبرز المدن في منطقة عسير، وذلك لأنها المقر الإداري والعاصمة لها، تقع في جنوب غرب المملكة العربية السعودية، وتعتبر المدينة الأهم فيها، كما يقع بها مقر الإمارة وجميع فروع الوزارات الرئيسية، وهي أحد أبرز المصائف السياحية في السعودية، يعود هذا لمناخها المعتدل وارتفاعها عن سطح البحر بشكل كبير، وأحد أرز ألقابها هي سيدة الضباب وعروس الجبل، ويعود هذا لجمالها الطبيعي الساحر</w:t>
      </w:r>
      <w:r>
        <w:t>.</w:t>
      </w:r>
    </w:p>
    <w:p w14:paraId="105F76E3" w14:textId="77777777" w:rsidR="00F31D2F" w:rsidRDefault="00F31D2F" w:rsidP="00F31D2F">
      <w:pPr>
        <w:pStyle w:val="Heading2"/>
        <w:bidi/>
      </w:pPr>
      <w:r>
        <w:rPr>
          <w:rtl/>
        </w:rPr>
        <w:t>سبب تسمية مدينة ابها</w:t>
      </w:r>
      <w:r>
        <w:t> </w:t>
      </w:r>
    </w:p>
    <w:p w14:paraId="396094AB" w14:textId="77777777" w:rsidR="00F31D2F" w:rsidRDefault="00F31D2F" w:rsidP="00F31D2F">
      <w:pPr>
        <w:pStyle w:val="NormalWeb"/>
      </w:pPr>
      <w:r>
        <w:rPr>
          <w:rStyle w:val="Strong"/>
        </w:rPr>
        <w:t xml:space="preserve">The oldest mention of the city of </w:t>
      </w:r>
      <w:proofErr w:type="spellStart"/>
      <w:r>
        <w:rPr>
          <w:rStyle w:val="Strong"/>
        </w:rPr>
        <w:t>Abha</w:t>
      </w:r>
      <w:proofErr w:type="spellEnd"/>
      <w:r>
        <w:rPr>
          <w:rStyle w:val="Strong"/>
        </w:rPr>
        <w:t xml:space="preserve"> in the Kingdom of Saudi Arabia was in the book “Description of the Arabian Peninsula” written by Al-Hamdani. </w:t>
      </w:r>
      <w:proofErr w:type="spellStart"/>
      <w:r>
        <w:rPr>
          <w:rStyle w:val="Strong"/>
        </w:rPr>
        <w:t>Bilqis</w:t>
      </w:r>
      <w:proofErr w:type="spellEnd"/>
      <w:r>
        <w:rPr>
          <w:rStyle w:val="Strong"/>
        </w:rPr>
        <w:t>, the Queen of Sheba, gave the precious gifts to the Prophet of God, Solomon, as it was considered one of the most important ancient commercial centers, and the presence of buildings and castles dating back hundreds of years.</w:t>
      </w:r>
    </w:p>
    <w:p w14:paraId="4934326C" w14:textId="77777777" w:rsidR="00F31D2F" w:rsidRDefault="00F31D2F" w:rsidP="00F31D2F">
      <w:pPr>
        <w:pStyle w:val="NormalWeb"/>
        <w:bidi/>
      </w:pPr>
      <w:r>
        <w:rPr>
          <w:rtl/>
        </w:rPr>
        <w:t>أقدم ذكر لمدينة أبها في المملكة العربية السعودية كان في كتاب "صفة جزيرة العرب" الذي ألفه الهمداني، ما يجعل اسمها القديم مختلف فيه، إلا أن بعض الباحثين يرون أنها كانت تسمى "إيفا"، وهو الاسم الذي كان يطلق على الموقع الذي حملت منه إبل بلقيس ملكة سبأ الهدايا الثمينة إلى نبي الله "سليمان" وذلك اعتبارها أحد أهم المراكز التجارية القديمة ووجود أبنية وقلاع تعود إلى مئات السنين</w:t>
      </w:r>
      <w:r>
        <w:t>.</w:t>
      </w:r>
    </w:p>
    <w:p w14:paraId="727F2BF4" w14:textId="77777777" w:rsidR="00F31D2F" w:rsidRDefault="00F31D2F" w:rsidP="00F31D2F">
      <w:pPr>
        <w:pStyle w:val="Heading2"/>
        <w:bidi/>
      </w:pPr>
      <w:r>
        <w:rPr>
          <w:rtl/>
        </w:rPr>
        <w:t>معلومات عن مدينة ابها</w:t>
      </w:r>
    </w:p>
    <w:p w14:paraId="13C61DDD" w14:textId="77777777" w:rsidR="00F31D2F" w:rsidRDefault="00F31D2F" w:rsidP="00F31D2F">
      <w:pPr>
        <w:pStyle w:val="NormalWeb"/>
      </w:pPr>
      <w:r>
        <w:rPr>
          <w:rStyle w:val="Strong"/>
        </w:rPr>
        <w:t xml:space="preserve">The city of </w:t>
      </w:r>
      <w:proofErr w:type="spellStart"/>
      <w:r>
        <w:rPr>
          <w:rStyle w:val="Strong"/>
        </w:rPr>
        <w:t>Abha</w:t>
      </w:r>
      <w:proofErr w:type="spellEnd"/>
      <w:r>
        <w:rPr>
          <w:rStyle w:val="Strong"/>
        </w:rPr>
        <w:t xml:space="preserve"> was considered an important commercial center in the past, as the residents of the Hijaz mountains and the plains of </w:t>
      </w:r>
      <w:proofErr w:type="spellStart"/>
      <w:r>
        <w:rPr>
          <w:rStyle w:val="Strong"/>
        </w:rPr>
        <w:t>Tihama</w:t>
      </w:r>
      <w:proofErr w:type="spellEnd"/>
      <w:r>
        <w:rPr>
          <w:rStyle w:val="Strong"/>
        </w:rPr>
        <w:t xml:space="preserve"> used to gather there for trade. It is covered with snow at the end of the autumn season, and it rains heavily in winter, but its climate is generally mild according to the change of seasons, which makes it suitable for agriculture, as the agricultural crops vary between corn, grapes, pomegranates, apricots, lemons and figs.</w:t>
      </w:r>
    </w:p>
    <w:p w14:paraId="32746241" w14:textId="77777777" w:rsidR="00F31D2F" w:rsidRDefault="00F31D2F" w:rsidP="00F31D2F">
      <w:pPr>
        <w:pStyle w:val="NormalWeb"/>
        <w:bidi/>
      </w:pPr>
      <w:r>
        <w:rPr>
          <w:rtl/>
        </w:rPr>
        <w:lastRenderedPageBreak/>
        <w:t>أعتبرت مدينة أبها قديمًا مركزًا تجاريًا هامًا، فقد كان يجتمع فيها سكان جبال الحجاز وسهول تهامة للاتجار، تمتد مساحة مدينة أبها على 5100 هكتارًا، وارتفاعها عن سطح البحر كبير حيث يصل إلى 2200 متر، وتحيط بها الجبال من أغلب الجهات باستثناء الشمالية، ويعتبر مناخها قاسي إذ تغطيها الثلوج في نهاية فصل الخريف، كما تهطل فيها الأمطار بشكل غزير في الشتاء، ولكن مناخها بشكل عام معتدل بحسب تغير الفصول ما يجعلها مناسبة للزراعة، حيث تتنوع المحاصيل الزراعية فيها بين الذرة والعنب والرمان والمشمش والليمون والتين</w:t>
      </w:r>
      <w:r>
        <w:t>.</w:t>
      </w:r>
    </w:p>
    <w:p w14:paraId="35EA2F94" w14:textId="77777777" w:rsidR="00F31D2F" w:rsidRDefault="00F31D2F" w:rsidP="00F31D2F">
      <w:pPr>
        <w:pStyle w:val="Heading2"/>
        <w:bidi/>
      </w:pPr>
      <w:r>
        <w:rPr>
          <w:rtl/>
        </w:rPr>
        <w:t>خاتمة تعبير عن مدينة ابها بالانجليزي</w:t>
      </w:r>
      <w:r>
        <w:t> </w:t>
      </w:r>
    </w:p>
    <w:p w14:paraId="7430240B" w14:textId="77777777" w:rsidR="00F31D2F" w:rsidRDefault="00F31D2F" w:rsidP="00F31D2F">
      <w:pPr>
        <w:pStyle w:val="NormalWeb"/>
      </w:pPr>
      <w:r>
        <w:rPr>
          <w:rStyle w:val="Strong"/>
        </w:rPr>
        <w:t xml:space="preserve">All these reasons have made the city of </w:t>
      </w:r>
      <w:proofErr w:type="spellStart"/>
      <w:r>
        <w:rPr>
          <w:rStyle w:val="Strong"/>
        </w:rPr>
        <w:t>Abha</w:t>
      </w:r>
      <w:proofErr w:type="spellEnd"/>
      <w:r>
        <w:rPr>
          <w:rStyle w:val="Strong"/>
        </w:rPr>
        <w:t xml:space="preserve"> a paradise in the Kingdom of Saudi Arabia that attracts tourists from inside and outside the Kingdom, which has made it a focus of attention from officials who are keen to develop it with many projects of its own and periodically vary between infrastructure, educational or entertainment projects.</w:t>
      </w:r>
    </w:p>
    <w:p w14:paraId="75E3ADAF" w14:textId="77777777" w:rsidR="00F31D2F" w:rsidRDefault="00F31D2F" w:rsidP="00F31D2F">
      <w:pPr>
        <w:pStyle w:val="NormalWeb"/>
        <w:bidi/>
      </w:pPr>
      <w:r>
        <w:rPr>
          <w:rtl/>
        </w:rPr>
        <w:t>كل هذه الأسباب جعلت مدينة أبها جنة في المملكة العربية السعودية تستقطب السياح من داخل المملكة وخارجها، ما جعلها محط اهتمام من المسؤولين الذين يحرصون على تطويرها بالعديد من المشاريع الخاصة بها وبشكل دوري تتنوع ما بين مشاريع تطوير بنية تحتية أو تعليمية أو ترفيهية</w:t>
      </w:r>
      <w:r>
        <w:t>.</w:t>
      </w:r>
    </w:p>
    <w:p w14:paraId="07643201" w14:textId="77777777" w:rsidR="00174B79" w:rsidRPr="00F31D2F" w:rsidRDefault="00174B79" w:rsidP="00F31D2F"/>
    <w:sectPr w:rsidR="00174B79" w:rsidRPr="00F31D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747256">
    <w:abstractNumId w:val="12"/>
  </w:num>
  <w:num w:numId="2" w16cid:durableId="1469786628">
    <w:abstractNumId w:val="14"/>
  </w:num>
  <w:num w:numId="3" w16cid:durableId="417948675">
    <w:abstractNumId w:val="9"/>
  </w:num>
  <w:num w:numId="4" w16cid:durableId="189033302">
    <w:abstractNumId w:val="7"/>
  </w:num>
  <w:num w:numId="5" w16cid:durableId="298194067">
    <w:abstractNumId w:val="4"/>
  </w:num>
  <w:num w:numId="6" w16cid:durableId="2136870695">
    <w:abstractNumId w:val="1"/>
  </w:num>
  <w:num w:numId="7" w16cid:durableId="170685115">
    <w:abstractNumId w:val="11"/>
  </w:num>
  <w:num w:numId="8" w16cid:durableId="966741733">
    <w:abstractNumId w:val="6"/>
  </w:num>
  <w:num w:numId="9" w16cid:durableId="1604729172">
    <w:abstractNumId w:val="13"/>
  </w:num>
  <w:num w:numId="10" w16cid:durableId="2069451588">
    <w:abstractNumId w:val="8"/>
  </w:num>
  <w:num w:numId="11" w16cid:durableId="198320759">
    <w:abstractNumId w:val="2"/>
  </w:num>
  <w:num w:numId="12" w16cid:durableId="1519999755">
    <w:abstractNumId w:val="0"/>
  </w:num>
  <w:num w:numId="13" w16cid:durableId="271596027">
    <w:abstractNumId w:val="3"/>
  </w:num>
  <w:num w:numId="14" w16cid:durableId="452792437">
    <w:abstractNumId w:val="5"/>
  </w:num>
  <w:num w:numId="15" w16cid:durableId="37437413">
    <w:abstractNumId w:val="15"/>
  </w:num>
  <w:num w:numId="16" w16cid:durableId="99108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74B79"/>
    <w:rsid w:val="002177E9"/>
    <w:rsid w:val="00362976"/>
    <w:rsid w:val="00396116"/>
    <w:rsid w:val="00692DD6"/>
    <w:rsid w:val="007C236E"/>
    <w:rsid w:val="00942FE0"/>
    <w:rsid w:val="009A7CA8"/>
    <w:rsid w:val="009C5675"/>
    <w:rsid w:val="00D53ED6"/>
    <w:rsid w:val="00F21738"/>
    <w:rsid w:val="00F3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81345"/>
  <w14:defaultImageDpi w14:val="0"/>
  <w15:docId w15:val="{D69728F5-FE30-46F4-8DFB-C51E8BCE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234">
      <w:bodyDiv w:val="1"/>
      <w:marLeft w:val="0"/>
      <w:marRight w:val="0"/>
      <w:marTop w:val="0"/>
      <w:marBottom w:val="0"/>
      <w:divBdr>
        <w:top w:val="none" w:sz="0" w:space="0" w:color="auto"/>
        <w:left w:val="none" w:sz="0" w:space="0" w:color="auto"/>
        <w:bottom w:val="none" w:sz="0" w:space="0" w:color="auto"/>
        <w:right w:val="none" w:sz="0" w:space="0" w:color="auto"/>
      </w:divBdr>
    </w:div>
    <w:div w:id="299070080">
      <w:marLeft w:val="0"/>
      <w:marRight w:val="0"/>
      <w:marTop w:val="0"/>
      <w:marBottom w:val="0"/>
      <w:divBdr>
        <w:top w:val="none" w:sz="0" w:space="0" w:color="auto"/>
        <w:left w:val="none" w:sz="0" w:space="0" w:color="auto"/>
        <w:bottom w:val="none" w:sz="0" w:space="0" w:color="auto"/>
        <w:right w:val="none" w:sz="0" w:space="0" w:color="auto"/>
      </w:divBdr>
    </w:div>
    <w:div w:id="299070082">
      <w:marLeft w:val="0"/>
      <w:marRight w:val="0"/>
      <w:marTop w:val="0"/>
      <w:marBottom w:val="0"/>
      <w:divBdr>
        <w:top w:val="none" w:sz="0" w:space="0" w:color="auto"/>
        <w:left w:val="none" w:sz="0" w:space="0" w:color="auto"/>
        <w:bottom w:val="none" w:sz="0" w:space="0" w:color="auto"/>
        <w:right w:val="none" w:sz="0" w:space="0" w:color="auto"/>
      </w:divBdr>
      <w:divsChild>
        <w:div w:id="299070081">
          <w:marLeft w:val="720"/>
          <w:marRight w:val="720"/>
          <w:marTop w:val="100"/>
          <w:marBottom w:val="100"/>
          <w:divBdr>
            <w:top w:val="none" w:sz="0" w:space="0" w:color="auto"/>
            <w:left w:val="none" w:sz="0" w:space="0" w:color="auto"/>
            <w:bottom w:val="none" w:sz="0" w:space="0" w:color="auto"/>
            <w:right w:val="none" w:sz="0" w:space="0" w:color="auto"/>
          </w:divBdr>
        </w:div>
      </w:divsChild>
    </w:div>
    <w:div w:id="299070083">
      <w:marLeft w:val="0"/>
      <w:marRight w:val="0"/>
      <w:marTop w:val="0"/>
      <w:marBottom w:val="0"/>
      <w:divBdr>
        <w:top w:val="none" w:sz="0" w:space="0" w:color="auto"/>
        <w:left w:val="none" w:sz="0" w:space="0" w:color="auto"/>
        <w:bottom w:val="none" w:sz="0" w:space="0" w:color="auto"/>
        <w:right w:val="none" w:sz="0" w:space="0" w:color="auto"/>
      </w:divBdr>
    </w:div>
    <w:div w:id="299070084">
      <w:marLeft w:val="0"/>
      <w:marRight w:val="0"/>
      <w:marTop w:val="0"/>
      <w:marBottom w:val="0"/>
      <w:divBdr>
        <w:top w:val="none" w:sz="0" w:space="0" w:color="auto"/>
        <w:left w:val="none" w:sz="0" w:space="0" w:color="auto"/>
        <w:bottom w:val="none" w:sz="0" w:space="0" w:color="auto"/>
        <w:right w:val="none" w:sz="0" w:space="0" w:color="auto"/>
      </w:divBdr>
    </w:div>
    <w:div w:id="299070085">
      <w:marLeft w:val="0"/>
      <w:marRight w:val="0"/>
      <w:marTop w:val="0"/>
      <w:marBottom w:val="0"/>
      <w:divBdr>
        <w:top w:val="none" w:sz="0" w:space="0" w:color="auto"/>
        <w:left w:val="none" w:sz="0" w:space="0" w:color="auto"/>
        <w:bottom w:val="none" w:sz="0" w:space="0" w:color="auto"/>
        <w:right w:val="none" w:sz="0" w:space="0" w:color="auto"/>
      </w:divBdr>
    </w:div>
    <w:div w:id="299070086">
      <w:marLeft w:val="0"/>
      <w:marRight w:val="0"/>
      <w:marTop w:val="0"/>
      <w:marBottom w:val="0"/>
      <w:divBdr>
        <w:top w:val="none" w:sz="0" w:space="0" w:color="auto"/>
        <w:left w:val="none" w:sz="0" w:space="0" w:color="auto"/>
        <w:bottom w:val="none" w:sz="0" w:space="0" w:color="auto"/>
        <w:right w:val="none" w:sz="0" w:space="0" w:color="auto"/>
      </w:divBdr>
    </w:div>
    <w:div w:id="299070087">
      <w:marLeft w:val="0"/>
      <w:marRight w:val="0"/>
      <w:marTop w:val="0"/>
      <w:marBottom w:val="0"/>
      <w:divBdr>
        <w:top w:val="none" w:sz="0" w:space="0" w:color="auto"/>
        <w:left w:val="none" w:sz="0" w:space="0" w:color="auto"/>
        <w:bottom w:val="none" w:sz="0" w:space="0" w:color="auto"/>
        <w:right w:val="none" w:sz="0" w:space="0" w:color="auto"/>
      </w:divBdr>
    </w:div>
    <w:div w:id="3442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cp:lastPrinted>2023-01-18T11:27:00Z</cp:lastPrinted>
  <dcterms:created xsi:type="dcterms:W3CDTF">2023-01-18T13:26:00Z</dcterms:created>
  <dcterms:modified xsi:type="dcterms:W3CDTF">2023-01-18T13:26:00Z</dcterms:modified>
</cp:coreProperties>
</file>